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51" w:rsidRPr="00DB4251" w:rsidRDefault="00DB4251" w:rsidP="0050367B">
      <w:pPr>
        <w:spacing w:line="256" w:lineRule="auto"/>
        <w:ind w:left="3540" w:firstLine="708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DB4251">
        <w:rPr>
          <w:rFonts w:ascii="Times New Roman" w:eastAsia="Calibri" w:hAnsi="Times New Roman" w:cs="Times New Roman"/>
        </w:rPr>
        <w:t>Miejscowość, data</w:t>
      </w:r>
      <w:r w:rsidR="00F46A33">
        <w:rPr>
          <w:rFonts w:ascii="Times New Roman" w:eastAsia="Calibri" w:hAnsi="Times New Roman" w:cs="Times New Roman"/>
        </w:rPr>
        <w:t>…………………............................</w:t>
      </w:r>
    </w:p>
    <w:p w:rsidR="00DB4251" w:rsidRPr="009209B6" w:rsidRDefault="00DB4251" w:rsidP="00DB4251">
      <w:pPr>
        <w:spacing w:line="256" w:lineRule="auto"/>
        <w:ind w:right="6804"/>
        <w:rPr>
          <w:rFonts w:ascii="Times New Roman" w:eastAsia="Calibri" w:hAnsi="Times New Roman" w:cs="Times New Roman"/>
          <w:sz w:val="18"/>
          <w:szCs w:val="18"/>
        </w:rPr>
      </w:pPr>
      <w:r w:rsidRPr="009209B6">
        <w:rPr>
          <w:rFonts w:ascii="Times New Roman" w:eastAsia="Calibri" w:hAnsi="Times New Roman" w:cs="Times New Roman"/>
          <w:sz w:val="18"/>
          <w:szCs w:val="18"/>
        </w:rPr>
        <w:t>Pieczęć organizacji lub pełna nazwa organizacji</w:t>
      </w:r>
    </w:p>
    <w:p w:rsidR="00DB4251" w:rsidRPr="00DB4251" w:rsidRDefault="00DB4251" w:rsidP="00DB4251">
      <w:pPr>
        <w:spacing w:line="256" w:lineRule="auto"/>
        <w:rPr>
          <w:rFonts w:ascii="Times New Roman" w:eastAsia="Calibri" w:hAnsi="Times New Roman" w:cs="Times New Roman"/>
        </w:rPr>
      </w:pPr>
    </w:p>
    <w:p w:rsidR="00DB4251" w:rsidRPr="007F6B8C" w:rsidRDefault="00DB4251" w:rsidP="00DB4251">
      <w:pPr>
        <w:spacing w:after="0" w:line="256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7F6B8C">
        <w:rPr>
          <w:rFonts w:ascii="Times New Roman" w:eastAsia="Calibri" w:hAnsi="Times New Roman" w:cs="Times New Roman"/>
          <w:sz w:val="24"/>
          <w:szCs w:val="24"/>
        </w:rPr>
        <w:t>Starost</w:t>
      </w:r>
      <w:r w:rsidR="00ED3E50">
        <w:rPr>
          <w:rFonts w:ascii="Times New Roman" w:eastAsia="Calibri" w:hAnsi="Times New Roman" w:cs="Times New Roman"/>
          <w:sz w:val="24"/>
          <w:szCs w:val="24"/>
        </w:rPr>
        <w:t>a Nowodworski</w:t>
      </w:r>
    </w:p>
    <w:p w:rsidR="00DB4251" w:rsidRPr="00DB4251" w:rsidRDefault="00DB4251" w:rsidP="00DB4251">
      <w:pPr>
        <w:spacing w:line="256" w:lineRule="auto"/>
        <w:rPr>
          <w:rFonts w:ascii="Times New Roman" w:eastAsia="Calibri" w:hAnsi="Times New Roman" w:cs="Times New Roman"/>
        </w:rPr>
      </w:pPr>
    </w:p>
    <w:p w:rsidR="00DB4251" w:rsidRPr="00DB4251" w:rsidRDefault="00DB4251" w:rsidP="00DB4251">
      <w:pPr>
        <w:spacing w:line="256" w:lineRule="auto"/>
        <w:rPr>
          <w:rFonts w:ascii="Times New Roman" w:eastAsia="Calibri" w:hAnsi="Times New Roman" w:cs="Times New Roman"/>
        </w:rPr>
      </w:pPr>
    </w:p>
    <w:p w:rsidR="00DB4251" w:rsidRPr="00DB4251" w:rsidRDefault="00DB4251" w:rsidP="00DB4251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DB4251">
        <w:rPr>
          <w:rFonts w:ascii="Times New Roman" w:eastAsia="Calibri" w:hAnsi="Times New Roman" w:cs="Times New Roman"/>
          <w:b/>
        </w:rPr>
        <w:t>OŚWIADCZENIE</w:t>
      </w:r>
    </w:p>
    <w:p w:rsidR="00DB4251" w:rsidRPr="00DB4251" w:rsidRDefault="00DB4251" w:rsidP="00DB4251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315033" w:rsidRDefault="00DB4251" w:rsidP="00315033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B4251">
        <w:rPr>
          <w:rFonts w:ascii="Times New Roman" w:eastAsia="Calibri" w:hAnsi="Times New Roman" w:cs="Times New Roman"/>
        </w:rPr>
        <w:t>Oświadczam/oświadczamy</w:t>
      </w:r>
      <w:r w:rsidR="007F6B8C">
        <w:rPr>
          <w:rFonts w:ascii="Times New Roman" w:eastAsia="Calibri" w:hAnsi="Times New Roman" w:cs="Times New Roman"/>
        </w:rPr>
        <w:t>*</w:t>
      </w:r>
      <w:r w:rsidRPr="00DB4251">
        <w:rPr>
          <w:rFonts w:ascii="Times New Roman" w:eastAsia="Calibri" w:hAnsi="Times New Roman" w:cs="Times New Roman"/>
        </w:rPr>
        <w:t xml:space="preserve"> w i</w:t>
      </w:r>
      <w:r w:rsidR="007F6B8C">
        <w:rPr>
          <w:rFonts w:ascii="Times New Roman" w:eastAsia="Calibri" w:hAnsi="Times New Roman" w:cs="Times New Roman"/>
        </w:rPr>
        <w:t>mieniu</w:t>
      </w:r>
      <w:r w:rsidR="00315033">
        <w:rPr>
          <w:rFonts w:ascii="Times New Roman" w:eastAsia="Calibri" w:hAnsi="Times New Roman" w:cs="Times New Roman"/>
        </w:rPr>
        <w:t xml:space="preserve"> </w:t>
      </w:r>
      <w:r w:rsidR="007F6B8C">
        <w:rPr>
          <w:rFonts w:ascii="Times New Roman" w:eastAsia="Calibri" w:hAnsi="Times New Roman" w:cs="Times New Roman"/>
        </w:rPr>
        <w:t>……………………………………….……</w:t>
      </w:r>
      <w:r w:rsidR="00315033">
        <w:rPr>
          <w:rFonts w:ascii="Times New Roman" w:eastAsia="Calibri" w:hAnsi="Times New Roman" w:cs="Times New Roman"/>
        </w:rPr>
        <w:t xml:space="preserve">……………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3E50">
        <w:rPr>
          <w:rFonts w:ascii="Times New Roman" w:eastAsia="Calibri" w:hAnsi="Times New Roman" w:cs="Times New Roman"/>
        </w:rPr>
        <w:t xml:space="preserve">                         </w:t>
      </w:r>
      <w:r w:rsidR="00315033" w:rsidRPr="00315033">
        <w:rPr>
          <w:rFonts w:ascii="Times New Roman" w:eastAsia="Calibri" w:hAnsi="Times New Roman" w:cs="Times New Roman"/>
          <w:sz w:val="18"/>
          <w:szCs w:val="18"/>
        </w:rPr>
        <w:t>(</w:t>
      </w:r>
      <w:r w:rsidR="007F6B8C" w:rsidRPr="00315033">
        <w:rPr>
          <w:rFonts w:ascii="Times New Roman" w:eastAsia="Calibri" w:hAnsi="Times New Roman" w:cs="Times New Roman"/>
          <w:sz w:val="18"/>
          <w:szCs w:val="18"/>
        </w:rPr>
        <w:t xml:space="preserve">nazwa </w:t>
      </w:r>
      <w:r w:rsidR="004F4A3D">
        <w:rPr>
          <w:rFonts w:ascii="Times New Roman" w:eastAsia="Calibri" w:hAnsi="Times New Roman" w:cs="Times New Roman"/>
          <w:sz w:val="18"/>
          <w:szCs w:val="18"/>
        </w:rPr>
        <w:t>Stowarzyszenia</w:t>
      </w:r>
      <w:r w:rsidR="004F4A3D" w:rsidRPr="004F4A3D">
        <w:rPr>
          <w:rFonts w:ascii="Times New Roman" w:eastAsia="Calibri" w:hAnsi="Times New Roman" w:cs="Times New Roman"/>
          <w:sz w:val="18"/>
          <w:szCs w:val="18"/>
        </w:rPr>
        <w:t>/Fundacj</w:t>
      </w:r>
      <w:r w:rsidR="004F4A3D">
        <w:rPr>
          <w:rFonts w:ascii="Times New Roman" w:eastAsia="Calibri" w:hAnsi="Times New Roman" w:cs="Times New Roman"/>
          <w:sz w:val="18"/>
          <w:szCs w:val="18"/>
        </w:rPr>
        <w:t>i</w:t>
      </w:r>
      <w:r w:rsidR="00315033">
        <w:rPr>
          <w:rFonts w:ascii="Times New Roman" w:eastAsia="Calibri" w:hAnsi="Times New Roman" w:cs="Times New Roman"/>
        </w:rPr>
        <w:t>)</w:t>
      </w:r>
    </w:p>
    <w:p w:rsidR="00DB4251" w:rsidRPr="00DB4251" w:rsidRDefault="00DB4251" w:rsidP="007F6B8C">
      <w:pPr>
        <w:spacing w:line="256" w:lineRule="auto"/>
        <w:rPr>
          <w:rFonts w:ascii="Times New Roman" w:eastAsia="Calibri" w:hAnsi="Times New Roman" w:cs="Times New Roman"/>
        </w:rPr>
      </w:pPr>
      <w:r w:rsidRPr="00DB4251">
        <w:rPr>
          <w:rFonts w:ascii="Times New Roman" w:eastAsia="Calibri" w:hAnsi="Times New Roman" w:cs="Times New Roman"/>
        </w:rPr>
        <w:t>że:</w:t>
      </w:r>
    </w:p>
    <w:p w:rsidR="007D083A" w:rsidRPr="007D083A" w:rsidRDefault="00C83256" w:rsidP="009C6DC4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Stowarzyszenie/Fundacj</w:t>
      </w:r>
      <w:r w:rsidR="007D083A"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a </w:t>
      </w:r>
      <w:r w:rsidR="009C6D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 </w:t>
      </w:r>
      <w:r w:rsidR="007D083A"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nie przyjmuje/przyjmuje* </w:t>
      </w:r>
      <w:r w:rsidR="009C6DC4" w:rsidRPr="009C6D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lub </w:t>
      </w:r>
      <w:r w:rsidR="009C6D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nie dokonuje/</w:t>
      </w:r>
      <w:r w:rsidR="009C6DC4" w:rsidRPr="009C6D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dokonuje*</w:t>
      </w:r>
      <w:r w:rsidR="009C6D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D083A"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płatności w gotówce o wartości równej lub przekraczającej 10.000 EURO, </w:t>
      </w:r>
      <w:r w:rsidR="009C6DC4" w:rsidRPr="009C6D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bez względu na to, czy płatność jest przeprowadzana jako pojedyncza operacja, czy kilka operacji, które wydają się ze sobą powiązane</w:t>
      </w:r>
      <w:r w:rsidR="007D083A"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7D083A" w:rsidRPr="007D083A" w:rsidRDefault="009C6DC4" w:rsidP="009C6DC4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C6D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Stowarzyszenie/Fundacja ……………………………………………………………… </w:t>
      </w:r>
      <w:r w:rsidR="007D083A"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nie prowadzi/prowadzi* działalności/ć w zakresie gier losowych, przez którą rozumie się m.in. </w:t>
      </w:r>
      <w:r w:rsidRPr="009C6D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charytatywne </w:t>
      </w:r>
      <w:r w:rsidR="007D083A"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loterie fantowe.</w:t>
      </w:r>
    </w:p>
    <w:p w:rsidR="007D083A" w:rsidRPr="007D083A" w:rsidRDefault="007D083A" w:rsidP="007D083A">
      <w:pPr>
        <w:suppressAutoHyphens/>
        <w:spacing w:line="25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7D083A" w:rsidRPr="007D083A" w:rsidRDefault="007D083A" w:rsidP="007D083A">
      <w:pPr>
        <w:suppressAutoHyphens/>
        <w:spacing w:line="25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Ponadto zobowiązujemy się do niezwłocznego poinformowania Starosty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Nowodworskiego</w:t>
      </w: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gdy taka operacja lub działalność zaistnieje. </w:t>
      </w:r>
    </w:p>
    <w:p w:rsidR="009C6DC4" w:rsidRDefault="009C6DC4" w:rsidP="009C6DC4">
      <w:pPr>
        <w:pStyle w:val="Default"/>
      </w:pPr>
    </w:p>
    <w:p w:rsidR="007D083A" w:rsidRPr="007D083A" w:rsidRDefault="007D083A" w:rsidP="007D083A">
      <w:pPr>
        <w:suppressAutoHyphens/>
        <w:spacing w:line="256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</w:p>
    <w:p w:rsidR="007D083A" w:rsidRDefault="007D083A" w:rsidP="00181101">
      <w:pPr>
        <w:suppressAutoHyphens/>
        <w:spacing w:line="256" w:lineRule="auto"/>
        <w:ind w:left="3540" w:firstLine="708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7D083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Z poważaniem</w:t>
      </w:r>
    </w:p>
    <w:p w:rsidR="00181101" w:rsidRPr="007D083A" w:rsidRDefault="00181101" w:rsidP="00181101">
      <w:pPr>
        <w:suppressAutoHyphens/>
        <w:spacing w:line="256" w:lineRule="auto"/>
        <w:ind w:left="3540" w:firstLine="708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7D083A" w:rsidRDefault="007D083A" w:rsidP="007D083A">
      <w:pPr>
        <w:suppressAutoHyphens/>
        <w:spacing w:line="256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…………………………………..</w:t>
      </w:r>
      <w:r w:rsidR="005D1EF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*</w:t>
      </w:r>
      <w:r w:rsidR="007F6B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*</w:t>
      </w:r>
    </w:p>
    <w:p w:rsidR="007D083A" w:rsidRDefault="007D083A" w:rsidP="007D083A">
      <w:pPr>
        <w:suppressAutoHyphens/>
        <w:spacing w:line="256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…………………………………..</w:t>
      </w:r>
      <w:r w:rsidR="005D1EF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*</w:t>
      </w:r>
      <w:r w:rsidR="007F6B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*</w:t>
      </w:r>
    </w:p>
    <w:p w:rsidR="007D083A" w:rsidRDefault="007D083A" w:rsidP="007D083A">
      <w:pPr>
        <w:suppressAutoHyphens/>
        <w:spacing w:line="256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…………………………………..</w:t>
      </w:r>
      <w:r w:rsidR="005D1EF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*</w:t>
      </w:r>
      <w:r w:rsidR="007F6B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*</w:t>
      </w:r>
    </w:p>
    <w:p w:rsidR="007D083A" w:rsidRPr="007D083A" w:rsidRDefault="007D083A" w:rsidP="007D083A">
      <w:pPr>
        <w:suppressAutoHyphens/>
        <w:spacing w:line="256" w:lineRule="auto"/>
        <w:jc w:val="right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………………………………….</w:t>
      </w:r>
      <w:r w:rsidR="005D1EF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*</w:t>
      </w:r>
      <w:r w:rsidR="007F6B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*</w:t>
      </w:r>
    </w:p>
    <w:p w:rsidR="007D083A" w:rsidRPr="007D083A" w:rsidRDefault="007D083A" w:rsidP="007D083A">
      <w:pPr>
        <w:suppressAutoHyphens/>
        <w:spacing w:line="256" w:lineRule="auto"/>
        <w:rPr>
          <w:rFonts w:ascii="Calibri" w:eastAsia="Lucida Sans Unicode" w:hAnsi="Calibri" w:cs="Calibri"/>
          <w:kern w:val="2"/>
          <w:lang w:eastAsia="ar-SA"/>
        </w:rPr>
      </w:pPr>
    </w:p>
    <w:p w:rsidR="001D2A87" w:rsidRDefault="001D2A87" w:rsidP="007D083A">
      <w:pPr>
        <w:spacing w:line="256" w:lineRule="auto"/>
        <w:jc w:val="both"/>
      </w:pPr>
    </w:p>
    <w:sectPr w:rsidR="001D2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51" w:rsidRDefault="00DB4251" w:rsidP="00DB4251">
      <w:pPr>
        <w:spacing w:after="0" w:line="240" w:lineRule="auto"/>
      </w:pPr>
      <w:r>
        <w:separator/>
      </w:r>
    </w:p>
  </w:endnote>
  <w:endnote w:type="continuationSeparator" w:id="0">
    <w:p w:rsidR="00DB4251" w:rsidRDefault="00DB4251" w:rsidP="00DB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80" w:rsidRDefault="000E3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8C" w:rsidRDefault="007F6B8C" w:rsidP="007F6B8C">
    <w:pPr>
      <w:suppressAutoHyphens/>
      <w:spacing w:line="256" w:lineRule="auto"/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</w:pPr>
    <w:r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  <w:t>*</w:t>
    </w:r>
    <w:r w:rsidRPr="007D083A"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  <w:t>niepotrzebne skreślić</w:t>
    </w:r>
  </w:p>
  <w:p w:rsidR="007D083A" w:rsidRDefault="007D083A" w:rsidP="000E3980">
    <w:pPr>
      <w:suppressAutoHyphens/>
      <w:spacing w:line="256" w:lineRule="auto"/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</w:pPr>
    <w:r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  <w:t>*</w:t>
    </w:r>
    <w:r w:rsidR="007F6B8C"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  <w:t>*</w:t>
    </w:r>
    <w:r w:rsidRPr="007D083A"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  <w:t xml:space="preserve">(podpis/podpisy osoby/osób upoważnionych do działania w imieniu organizacji w </w:t>
    </w:r>
    <w:r w:rsidR="000E3980"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  <w:t xml:space="preserve">             </w:t>
    </w:r>
    <w:r w:rsidRPr="007D083A">
      <w:rPr>
        <w:rFonts w:ascii="Times New Roman" w:eastAsia="Lucida Sans Unicode" w:hAnsi="Times New Roman" w:cs="Times New Roman"/>
        <w:i/>
        <w:kern w:val="2"/>
        <w:sz w:val="24"/>
        <w:szCs w:val="24"/>
        <w:lang w:eastAsia="ar-SA"/>
      </w:rPr>
      <w:t>sprawach majątkowych)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80" w:rsidRDefault="000E3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51" w:rsidRDefault="00DB4251" w:rsidP="00DB4251">
      <w:pPr>
        <w:spacing w:after="0" w:line="240" w:lineRule="auto"/>
      </w:pPr>
      <w:r>
        <w:separator/>
      </w:r>
    </w:p>
  </w:footnote>
  <w:footnote w:type="continuationSeparator" w:id="0">
    <w:p w:rsidR="00DB4251" w:rsidRDefault="00DB4251" w:rsidP="00DB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80" w:rsidRDefault="000E39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80" w:rsidRDefault="000E39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80" w:rsidRDefault="000E39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5EDE2A0A"/>
    <w:multiLevelType w:val="hybridMultilevel"/>
    <w:tmpl w:val="0D90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1"/>
    <w:rsid w:val="000C0948"/>
    <w:rsid w:val="000E3980"/>
    <w:rsid w:val="00181101"/>
    <w:rsid w:val="001D2A87"/>
    <w:rsid w:val="00315033"/>
    <w:rsid w:val="004C3395"/>
    <w:rsid w:val="004F4A3D"/>
    <w:rsid w:val="0050367B"/>
    <w:rsid w:val="005D1EF9"/>
    <w:rsid w:val="007D083A"/>
    <w:rsid w:val="007F6B8C"/>
    <w:rsid w:val="009209B6"/>
    <w:rsid w:val="00987A3C"/>
    <w:rsid w:val="009A3E78"/>
    <w:rsid w:val="009C6DC4"/>
    <w:rsid w:val="00A44D64"/>
    <w:rsid w:val="00C83256"/>
    <w:rsid w:val="00DB4251"/>
    <w:rsid w:val="00E506E1"/>
    <w:rsid w:val="00EB789A"/>
    <w:rsid w:val="00ED3E50"/>
    <w:rsid w:val="00F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F824-99B9-42DF-A8FC-97D95FCA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2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25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B42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3A"/>
  </w:style>
  <w:style w:type="paragraph" w:styleId="Stopka">
    <w:name w:val="footer"/>
    <w:basedOn w:val="Normalny"/>
    <w:link w:val="StopkaZnak"/>
    <w:uiPriority w:val="99"/>
    <w:unhideWhenUsed/>
    <w:rsid w:val="007D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3A"/>
  </w:style>
  <w:style w:type="paragraph" w:customStyle="1" w:styleId="Default">
    <w:name w:val="Default"/>
    <w:rsid w:val="009C6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2024-08-16T06:40:00Z</dcterms:created>
  <dcterms:modified xsi:type="dcterms:W3CDTF">2024-08-16T06:40:00Z</dcterms:modified>
</cp:coreProperties>
</file>